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660"/>
        <w:tblW w:w="11022" w:type="dxa"/>
        <w:tblBorders>
          <w:top w:val="single" w:sz="4" w:space="0" w:color="auto"/>
        </w:tblBorders>
        <w:tblLook w:val="0000"/>
      </w:tblPr>
      <w:tblGrid>
        <w:gridCol w:w="11022"/>
      </w:tblGrid>
      <w:tr w:rsidR="003423FC" w:rsidTr="00E55C7D">
        <w:trPr>
          <w:trHeight w:val="2"/>
        </w:trPr>
        <w:tc>
          <w:tcPr>
            <w:tcW w:w="11022" w:type="dxa"/>
            <w:tcBorders>
              <w:bottom w:val="single" w:sz="4" w:space="0" w:color="auto"/>
            </w:tcBorders>
          </w:tcPr>
          <w:p w:rsidR="003423FC" w:rsidRDefault="002952F2" w:rsidP="00E55C7D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0D3D20">
              <w:rPr>
                <w:noProof/>
                <w:lang w:val="lt-LT" w:eastAsia="lt-LT"/>
              </w:rPr>
              <w:drawing>
                <wp:inline distT="0" distB="0" distL="0" distR="0">
                  <wp:extent cx="923621" cy="933450"/>
                  <wp:effectExtent l="0" t="0" r="0" b="0"/>
                  <wp:docPr id="3" name="Picture 3" descr="C:\Users\Vartotojas\Desktop\atsisiųsti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artotojas\Desktop\atsisiųsti (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018" cy="1063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  </w:t>
            </w:r>
            <w:r w:rsidR="00E55C7D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„BORUŽĖ“ GRUPĖS UGDYMO(SI) PLANAS</w:t>
            </w:r>
          </w:p>
        </w:tc>
      </w:tr>
      <w:tr w:rsidR="003423FC" w:rsidTr="00E55C7D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3423FC" w:rsidRPr="002F1A4E" w:rsidRDefault="00E55C7D" w:rsidP="003423FC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       </w:t>
            </w:r>
            <w:r w:rsidR="00E2536B">
              <w:rPr>
                <w:rFonts w:ascii="Times New Roman" w:hAnsi="Times New Roman"/>
                <w:sz w:val="32"/>
                <w:szCs w:val="32"/>
              </w:rPr>
              <w:t>2020-06-08 /2020-06-12</w:t>
            </w:r>
          </w:p>
        </w:tc>
      </w:tr>
      <w:tr w:rsidR="003423FC" w:rsidTr="00174091">
        <w:trPr>
          <w:trHeight w:val="1"/>
        </w:trPr>
        <w:tc>
          <w:tcPr>
            <w:tcW w:w="11022" w:type="dxa"/>
            <w:tcBorders>
              <w:top w:val="single" w:sz="4" w:space="0" w:color="auto"/>
              <w:bottom w:val="single" w:sz="4" w:space="0" w:color="auto"/>
            </w:tcBorders>
          </w:tcPr>
          <w:p w:rsidR="005F4CE5" w:rsidRDefault="00E55C7D" w:rsidP="00726556">
            <w:pPr>
              <w:ind w:left="-851"/>
              <w:jc w:val="center"/>
              <w:rPr>
                <w:rFonts w:ascii="Times New Roman" w:hAnsi="Times New Roman"/>
                <w:b/>
                <w:sz w:val="36"/>
                <w:szCs w:val="36"/>
                <w:lang w:val="lt-LT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</w:t>
            </w:r>
            <w:r w:rsidR="003423FC" w:rsidRPr="004B4392">
              <w:rPr>
                <w:rFonts w:ascii="Times New Roman" w:hAnsi="Times New Roman"/>
                <w:b/>
                <w:sz w:val="36"/>
                <w:szCs w:val="36"/>
              </w:rPr>
              <w:t>T</w:t>
            </w:r>
            <w:r w:rsidR="003423FC">
              <w:rPr>
                <w:rFonts w:ascii="Times New Roman" w:hAnsi="Times New Roman"/>
                <w:b/>
                <w:sz w:val="36"/>
                <w:szCs w:val="36"/>
              </w:rPr>
              <w:t>EMA</w:t>
            </w:r>
            <w:r w:rsidR="002952F2">
              <w:rPr>
                <w:rFonts w:ascii="Times New Roman" w:hAnsi="Times New Roman"/>
                <w:b/>
                <w:sz w:val="36"/>
                <w:szCs w:val="36"/>
              </w:rPr>
              <w:t>:</w:t>
            </w:r>
            <w:r w:rsidR="00E2536B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„ SMĖLIO IR VANDENS PRAMOGOS </w:t>
            </w:r>
            <w:r w:rsidR="00726556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>“</w:t>
            </w:r>
          </w:p>
          <w:p w:rsidR="005F4CE5" w:rsidRPr="00502FC7" w:rsidRDefault="00886844" w:rsidP="00886844">
            <w:pPr>
              <w:ind w:left="-851"/>
              <w:jc w:val="center"/>
              <w:rPr>
                <w:rFonts w:ascii="Times New Roman" w:hAnsi="Times New Roman"/>
                <w:b/>
                <w:sz w:val="36"/>
                <w:szCs w:val="36"/>
                <w:lang w:val="lt-LT"/>
              </w:rPr>
            </w:pPr>
            <w:r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          </w:t>
            </w:r>
            <w:r w:rsidRPr="00886844">
              <w:rPr>
                <w:rFonts w:ascii="Times New Roman" w:hAnsi="Times New Roman"/>
                <w:b/>
                <w:noProof/>
                <w:sz w:val="36"/>
                <w:szCs w:val="36"/>
                <w:lang w:val="lt-LT" w:eastAsia="lt-LT"/>
              </w:rPr>
              <w:drawing>
                <wp:inline distT="0" distB="0" distL="0" distR="0">
                  <wp:extent cx="4001985" cy="2508191"/>
                  <wp:effectExtent l="0" t="0" r="0" b="0"/>
                  <wp:docPr id="7" name="Picture 7" descr="C:\Users\Vartotojas\Desktop\kids-playing-on-the-beach-building-a-sand-castle-d-vector-56237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rtotojas\Desktop\kids-playing-on-the-beach-building-a-sand-castle-d-vector-56237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6769" cy="2573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22CF6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       </w:t>
            </w:r>
            <w:r w:rsidR="00622CF6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ab/>
            </w:r>
            <w:r w:rsidR="005009E9">
              <w:rPr>
                <w:rFonts w:ascii="Times New Roman" w:hAnsi="Times New Roman"/>
                <w:b/>
                <w:sz w:val="36"/>
                <w:szCs w:val="36"/>
                <w:lang w:val="lt-LT"/>
              </w:rPr>
              <w:t xml:space="preserve">        </w:t>
            </w:r>
          </w:p>
          <w:p w:rsidR="00E55C7D" w:rsidRPr="00AD03C6" w:rsidRDefault="00E55C7D" w:rsidP="007362CC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</w:t>
            </w:r>
            <w:r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5455FC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886844">
              <w:rPr>
                <w:rFonts w:ascii="Times New Roman" w:hAnsi="Times New Roman"/>
                <w:sz w:val="24"/>
                <w:szCs w:val="24"/>
              </w:rPr>
              <w:t>Aktyviai ir džiaugsmingai žaisti , kurti</w:t>
            </w:r>
            <w:r w:rsidR="00AD03C6">
              <w:rPr>
                <w:rFonts w:ascii="Times New Roman" w:hAnsi="Times New Roman"/>
                <w:sz w:val="24"/>
                <w:szCs w:val="24"/>
              </w:rPr>
              <w:t>,</w:t>
            </w:r>
            <w:r w:rsidR="00886844">
              <w:rPr>
                <w:rFonts w:ascii="Times New Roman" w:hAnsi="Times New Roman"/>
                <w:sz w:val="24"/>
                <w:szCs w:val="24"/>
              </w:rPr>
              <w:t xml:space="preserve"> atrasti, išbandyti įvairias veiklas susijusias su smėliu ir </w:t>
            </w:r>
            <w:r w:rsidR="00AD03C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86844">
              <w:rPr>
                <w:rFonts w:ascii="Times New Roman" w:hAnsi="Times New Roman"/>
                <w:sz w:val="24"/>
                <w:szCs w:val="24"/>
              </w:rPr>
              <w:t>vandeniu</w:t>
            </w:r>
            <w:r w:rsidR="005455F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952F2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:rsidR="00E55C7D" w:rsidRDefault="002952F2" w:rsidP="007362CC">
            <w:pPr>
              <w:pStyle w:val="NoSpacing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</w:t>
            </w:r>
            <w:r w:rsid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E55C7D"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UŽDAVINIAI:</w:t>
            </w:r>
            <w:r w:rsidR="00E55C7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C5D44" w:rsidRPr="00FC5D44" w:rsidRDefault="00FC5D44" w:rsidP="007362CC">
            <w:pPr>
              <w:pStyle w:val="NoSpacing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Atskleisti kūrybiškumą, individualumą per meninę, kūrybinę, pažintinę veiklą;</w:t>
            </w:r>
          </w:p>
          <w:p w:rsidR="00FC5D44" w:rsidRPr="002603EA" w:rsidRDefault="00FC5D44" w:rsidP="007362CC">
            <w:pPr>
              <w:pStyle w:val="NoSpacing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Patirti naujų įspūdžių, džiugiai bendrauti ir bendradarbiauti.</w:t>
            </w:r>
          </w:p>
          <w:p w:rsidR="00726556" w:rsidRPr="005455FC" w:rsidRDefault="0051293A" w:rsidP="007362CC">
            <w:pPr>
              <w:pStyle w:val="NoSpacing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Turtinti ir plėsti vaikų žodyną.</w:t>
            </w:r>
          </w:p>
          <w:p w:rsidR="00FC5D44" w:rsidRPr="00174091" w:rsidRDefault="005455FC" w:rsidP="00AD03C6">
            <w:pPr>
              <w:pStyle w:val="NoSpacing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55FC">
              <w:rPr>
                <w:rFonts w:ascii="Times New Roman" w:hAnsi="Times New Roman"/>
                <w:sz w:val="24"/>
                <w:szCs w:val="24"/>
              </w:rPr>
              <w:t>Ugdyti gebėjimą žaisti šalia vienas kit</w:t>
            </w:r>
            <w:r w:rsidR="00AD03C6">
              <w:rPr>
                <w:rFonts w:ascii="Times New Roman" w:hAnsi="Times New Roman"/>
                <w:sz w:val="24"/>
                <w:szCs w:val="24"/>
              </w:rPr>
              <w:t>o, draugiškai dalintis žaislais.</w:t>
            </w:r>
            <w:r w:rsidR="005F4CE5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</w:p>
          <w:p w:rsidR="00BD0A12" w:rsidRDefault="00E55C7D" w:rsidP="005101D4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</w:t>
            </w: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037AE7" w:rsidRDefault="00037AE7" w:rsidP="005101D4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A433D9" w:rsidRDefault="00037AE7" w:rsidP="005101D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Apžiūrėkite ir patirinėkite vasaros pramogų vandenyje ir smėlyje plakatus</w:t>
            </w:r>
            <w:r w:rsidR="00C91271">
              <w:rPr>
                <w:rFonts w:ascii="Times New Roman" w:hAnsi="Times New Roman"/>
                <w:sz w:val="24"/>
                <w:szCs w:val="24"/>
              </w:rPr>
              <w:t>, kartu su tėveliais aptarkite, ką juose matote, koks oras vyrauja, kiek vaikų žaidžia, kaip vaikai apsirengę, nusakykite kaip vaikai atrodo, kaip a</w:t>
            </w:r>
            <w:r w:rsidR="00605053">
              <w:rPr>
                <w:rFonts w:ascii="Times New Roman" w:hAnsi="Times New Roman"/>
                <w:sz w:val="24"/>
                <w:szCs w:val="24"/>
              </w:rPr>
              <w:t>psirengę, taip pat aptarkite, kokie pavojai gali kilti žaidžiant arti vandens telkinių.</w:t>
            </w:r>
          </w:p>
          <w:p w:rsidR="00605053" w:rsidRDefault="00605053" w:rsidP="005101D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605053" w:rsidRDefault="00605053" w:rsidP="005101D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605053" w:rsidRDefault="00605053" w:rsidP="005101D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605053" w:rsidRPr="00037AE7" w:rsidRDefault="00605053" w:rsidP="005101D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lt-LT"/>
              </w:rPr>
              <w:lastRenderedPageBreak/>
              <w:t xml:space="preserve">      </w:t>
            </w:r>
            <w:r>
              <w:rPr>
                <w:noProof/>
                <w:lang w:eastAsia="lt-LT"/>
              </w:rPr>
              <w:drawing>
                <wp:inline distT="0" distB="0" distL="0" distR="0">
                  <wp:extent cx="2871922" cy="2474259"/>
                  <wp:effectExtent l="19050" t="0" r="4628" b="0"/>
                  <wp:docPr id="13" name="Picture 13" descr="Illustration for „Apolino“ 03/2012 by Daniel Spreitz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llustration for „Apolino“ 03/2012 by Daniel Spreitz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157" cy="2474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noProof/>
                <w:lang w:eastAsia="lt-LT"/>
              </w:rPr>
              <w:t xml:space="preserve">                                 </w:t>
            </w:r>
            <w:r>
              <w:rPr>
                <w:noProof/>
                <w:lang w:eastAsia="lt-LT"/>
              </w:rPr>
              <w:drawing>
                <wp:inline distT="0" distB="0" distL="0" distR="0">
                  <wp:extent cx="2319721" cy="2505934"/>
                  <wp:effectExtent l="0" t="0" r="0" b="0"/>
                  <wp:docPr id="16" name="Picture 16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981" cy="25289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01D4" w:rsidRDefault="005101D4" w:rsidP="005101D4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05053" w:rsidRDefault="00605053" w:rsidP="005101D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6E64F6">
              <w:rPr>
                <w:rFonts w:ascii="Times New Roman" w:hAnsi="Times New Roman"/>
                <w:sz w:val="24"/>
                <w:szCs w:val="24"/>
              </w:rPr>
              <w:t xml:space="preserve">Kūrybinė veikla: </w:t>
            </w:r>
          </w:p>
          <w:p w:rsidR="006E64F6" w:rsidRDefault="006E64F6" w:rsidP="005101D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E64F6" w:rsidRDefault="006E64F6" w:rsidP="005101D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Pasidarykite ir nuspalvinkite norimomis spalvomis laivelį.</w:t>
            </w:r>
          </w:p>
          <w:p w:rsidR="006E64F6" w:rsidRDefault="006E64F6" w:rsidP="005101D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101D4" w:rsidRDefault="005101D4" w:rsidP="005101D4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5101D4" w:rsidRDefault="005101D4" w:rsidP="005101D4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5101D4" w:rsidRDefault="005101D4" w:rsidP="005101D4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5101D4" w:rsidRDefault="006E64F6" w:rsidP="005101D4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noProof/>
                <w:lang w:eastAsia="lt-LT"/>
              </w:rPr>
              <w:t xml:space="preserve">                                                                 </w:t>
            </w:r>
            <w:r>
              <w:rPr>
                <w:noProof/>
                <w:lang w:eastAsia="lt-LT"/>
              </w:rPr>
              <w:drawing>
                <wp:inline distT="0" distB="0" distL="0" distR="0">
                  <wp:extent cx="3075709" cy="3690605"/>
                  <wp:effectExtent l="0" t="0" r="0" b="0"/>
                  <wp:docPr id="1" name="Picture 1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8627" cy="3694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01D4" w:rsidRPr="005101D4" w:rsidRDefault="005101D4" w:rsidP="005101D4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tbl>
            <w:tblPr>
              <w:tblW w:w="2420" w:type="dxa"/>
              <w:tblCellSpacing w:w="7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09"/>
              <w:gridCol w:w="802"/>
              <w:gridCol w:w="809"/>
            </w:tblGrid>
            <w:tr w:rsidR="00BD0A12" w:rsidRPr="008D07DC" w:rsidTr="007F2A2F">
              <w:trPr>
                <w:tblCellSpacing w:w="7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D0A12" w:rsidRPr="008D07DC" w:rsidRDefault="00BD0A12" w:rsidP="00064D2E">
                  <w:pPr>
                    <w:framePr w:hSpace="180" w:wrap="around" w:vAnchor="page" w:hAnchor="margin" w:xAlign="right" w:y="660"/>
                    <w:spacing w:after="0" w:line="240" w:lineRule="auto"/>
                    <w:rPr>
                      <w:rFonts w:ascii="Tahoma" w:eastAsia="Times New Roman" w:hAnsi="Tahoma" w:cs="Tahoma"/>
                      <w:color w:val="8B8B8B"/>
                      <w:sz w:val="15"/>
                      <w:szCs w:val="15"/>
                      <w:lang w:eastAsia="lt-LT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D0A12" w:rsidRPr="008D07DC" w:rsidRDefault="00BD0A12" w:rsidP="00064D2E">
                  <w:pPr>
                    <w:framePr w:hSpace="180" w:wrap="around" w:vAnchor="page" w:hAnchor="margin" w:xAlign="right" w:y="660"/>
                    <w:spacing w:after="0" w:line="240" w:lineRule="auto"/>
                    <w:rPr>
                      <w:rFonts w:ascii="Tahoma" w:eastAsia="Times New Roman" w:hAnsi="Tahoma" w:cs="Tahoma"/>
                      <w:color w:val="8B8B8B"/>
                      <w:sz w:val="15"/>
                      <w:szCs w:val="15"/>
                      <w:lang w:eastAsia="lt-LT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BD0A12" w:rsidRPr="008D07DC" w:rsidRDefault="00BD0A12" w:rsidP="00064D2E">
                  <w:pPr>
                    <w:framePr w:hSpace="180" w:wrap="around" w:vAnchor="page" w:hAnchor="margin" w:xAlign="right" w:y="660"/>
                    <w:spacing w:after="0" w:line="240" w:lineRule="auto"/>
                    <w:rPr>
                      <w:rFonts w:ascii="Tahoma" w:eastAsia="Times New Roman" w:hAnsi="Tahoma" w:cs="Tahoma"/>
                      <w:color w:val="8B8B8B"/>
                      <w:sz w:val="15"/>
                      <w:szCs w:val="15"/>
                      <w:lang w:eastAsia="lt-LT"/>
                    </w:rPr>
                  </w:pPr>
                </w:p>
              </w:tc>
            </w:tr>
          </w:tbl>
          <w:p w:rsidR="00770BA0" w:rsidRPr="00770BA0" w:rsidRDefault="00770BA0" w:rsidP="00A433D9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val="lt-LT" w:eastAsia="lt-LT"/>
              </w:rPr>
            </w:pPr>
          </w:p>
          <w:p w:rsidR="005A3FC7" w:rsidRDefault="005A3FC7" w:rsidP="00A433D9">
            <w:pPr>
              <w:pStyle w:val="NoSpacing"/>
              <w:shd w:val="clear" w:color="auto" w:fill="FFFFFF" w:themeFill="background1"/>
            </w:pPr>
          </w:p>
          <w:p w:rsidR="0039656C" w:rsidRDefault="006E64F6" w:rsidP="00BF674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Spalvotu popieriumi aplikuokite kibirėlį ir kastuvėlį. </w:t>
            </w:r>
          </w:p>
          <w:p w:rsidR="006E64F6" w:rsidRDefault="006E64F6" w:rsidP="00BF674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E64F6" w:rsidRDefault="006E64F6" w:rsidP="00BF674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lt-LT"/>
              </w:rPr>
              <w:t xml:space="preserve">                           </w:t>
            </w:r>
            <w:r>
              <w:rPr>
                <w:noProof/>
                <w:lang w:eastAsia="lt-LT"/>
              </w:rPr>
              <w:drawing>
                <wp:inline distT="0" distB="0" distL="0" distR="0">
                  <wp:extent cx="4785756" cy="5498132"/>
                  <wp:effectExtent l="0" t="0" r="0" b="0"/>
                  <wp:docPr id="4" name="Picture 4" descr="Bucket and Shovel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ucket and Shovel Out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6533" cy="5510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4F6" w:rsidRDefault="006E64F6" w:rsidP="00BF674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E64F6" w:rsidRPr="006E64F6" w:rsidRDefault="006E64F6" w:rsidP="00BF674E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6E64F6">
            <w:pPr>
              <w:shd w:val="clear" w:color="auto" w:fill="FFFFFF"/>
              <w:spacing w:after="242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 w:eastAsia="lt-LT"/>
              </w:rPr>
            </w:pPr>
            <w:r w:rsidRPr="006E64F6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Muilo burbulo piešimas</w:t>
            </w:r>
            <w:r w:rsidRPr="006E64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.</w:t>
            </w:r>
            <w:r w:rsidRPr="006E64F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 w:eastAsia="lt-LT"/>
              </w:rPr>
              <w:t xml:space="preserve"> Muilo burbulų dažymo technika yra paprasta ir įdomi vaikams. Į vandens indą įpilkite šampūno ar indų ploviklio ir maisto dažiklių (geriausia) arba guašo. Paruoškite storą popieriaus lapą.</w:t>
            </w:r>
          </w:p>
          <w:p w:rsidR="006E64F6" w:rsidRPr="006E64F6" w:rsidRDefault="006E64F6" w:rsidP="006E64F6">
            <w:pPr>
              <w:shd w:val="clear" w:color="auto" w:fill="FFFFFF"/>
              <w:spacing w:after="242" w:line="240" w:lineRule="auto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 w:eastAsia="lt-LT"/>
              </w:rPr>
            </w:pPr>
            <w:r w:rsidRPr="006E64F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 w:eastAsia="lt-LT"/>
              </w:rPr>
              <w:t>Yra du būdai piešti:</w:t>
            </w:r>
          </w:p>
          <w:p w:rsidR="006E64F6" w:rsidRPr="006E64F6" w:rsidRDefault="006E64F6" w:rsidP="006E64F6">
            <w:pPr>
              <w:numPr>
                <w:ilvl w:val="0"/>
                <w:numId w:val="7"/>
              </w:numPr>
              <w:shd w:val="clear" w:color="auto" w:fill="FFFFFF"/>
              <w:spacing w:after="121" w:line="240" w:lineRule="auto"/>
              <w:ind w:left="363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 w:eastAsia="lt-LT"/>
              </w:rPr>
            </w:pPr>
            <w:r w:rsidRPr="006E64F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 w:eastAsia="lt-LT"/>
              </w:rPr>
              <w:t>Pūskite muilo burbulus per vamzdelį tiesiai ant popieriaus.</w:t>
            </w:r>
          </w:p>
          <w:p w:rsidR="00770BA0" w:rsidRPr="006E64F6" w:rsidRDefault="006E64F6" w:rsidP="006E64F6">
            <w:pPr>
              <w:numPr>
                <w:ilvl w:val="0"/>
                <w:numId w:val="7"/>
              </w:numPr>
              <w:shd w:val="clear" w:color="auto" w:fill="FFFFFF"/>
              <w:spacing w:after="121" w:line="240" w:lineRule="auto"/>
              <w:ind w:left="363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 w:eastAsia="lt-LT"/>
              </w:rPr>
            </w:pPr>
            <w:r w:rsidRPr="006E64F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 w:eastAsia="lt-LT"/>
              </w:rPr>
              <w:t>Paimkite šiaudelį ir permuškite jį į muilo tirpalą, sudarydami kuo daugiau burbuliukų. Švelniai padėkite akvarelės popierių ant burbuliukų. Leiskite išdžiūti.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lt-LT" w:eastAsia="lt-LT"/>
              </w:rPr>
              <w:t xml:space="preserve">  </w:t>
            </w: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noProof/>
                <w:lang w:eastAsia="lt-LT"/>
              </w:rPr>
              <w:t xml:space="preserve">            </w:t>
            </w:r>
            <w:r>
              <w:rPr>
                <w:noProof/>
                <w:lang w:eastAsia="lt-LT"/>
              </w:rPr>
              <w:drawing>
                <wp:inline distT="0" distB="0" distL="0" distR="0">
                  <wp:extent cx="5716905" cy="4902200"/>
                  <wp:effectExtent l="19050" t="0" r="0" b="0"/>
                  <wp:docPr id="2" name="Picture 4" descr="https://hydroponicsbc.com/img/vsedlyarazvitiyarebenka_5DB31F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hydroponicsbc.com/img/vsedlyarazvitiyarebenka_5DB31F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6905" cy="490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933ECD" w:rsidRDefault="00933ECD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933ECD" w:rsidRDefault="00933ECD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C5C9D" w:rsidP="003423F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Piešimas su lipalu ir smėliu. </w:t>
            </w:r>
          </w:p>
          <w:p w:rsidR="006C5C9D" w:rsidRDefault="006C5C9D" w:rsidP="003423F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C5C9D" w:rsidRPr="006E64F6" w:rsidRDefault="006C5C9D" w:rsidP="003423F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  <w:lang w:eastAsia="lt-LT"/>
              </w:rPr>
              <w:t xml:space="preserve">                      </w:t>
            </w:r>
            <w:r>
              <w:rPr>
                <w:noProof/>
                <w:lang w:eastAsia="lt-LT"/>
              </w:rPr>
              <w:drawing>
                <wp:inline distT="0" distB="0" distL="0" distR="0">
                  <wp:extent cx="5522026" cy="5522026"/>
                  <wp:effectExtent l="0" t="0" r="0" b="0"/>
                  <wp:docPr id="6" name="Picture 6" descr="Spelen met zand en knutselen{ idee van pinterest}?oaapis=8masuk3958l1uqg198tlvko0m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pelen met zand en knutselen{ idee van pinterest}?oaapis=8masuk3958l1uqg198tlvko0m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7439" cy="55274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0BA0" w:rsidRDefault="00770BA0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C5C9D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noProof/>
                <w:lang w:eastAsia="lt-LT"/>
              </w:rPr>
              <w:t xml:space="preserve">                </w:t>
            </w:r>
            <w:r>
              <w:rPr>
                <w:noProof/>
                <w:lang w:eastAsia="lt-LT"/>
              </w:rPr>
              <w:drawing>
                <wp:inline distT="0" distB="0" distL="0" distR="0">
                  <wp:extent cx="5842660" cy="7144153"/>
                  <wp:effectExtent l="0" t="0" r="0" b="0"/>
                  <wp:docPr id="10" name="Picture 10" descr="Sand Castle Clip Art Black And White Cute sand castle coloring p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and Castle Clip Art Black And White Cute sand castle coloring p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0810" cy="7154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E64F6" w:rsidP="003423FC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6E64F6" w:rsidRDefault="006C5C9D" w:rsidP="003423F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Rekomenduojamos dainelės ir pasakėlės.</w:t>
            </w:r>
          </w:p>
          <w:p w:rsidR="006C5C9D" w:rsidRDefault="006C5C9D" w:rsidP="003423F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C5C9D" w:rsidRDefault="006C5C9D" w:rsidP="003423F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Saugus elgesys vandenyje:</w:t>
            </w:r>
          </w:p>
          <w:p w:rsidR="006C5C9D" w:rsidRDefault="006C5C9D" w:rsidP="003423FC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C5C9D" w:rsidRDefault="008B6A29" w:rsidP="003423FC">
            <w:pPr>
              <w:pStyle w:val="NoSpacing"/>
            </w:pPr>
            <w:hyperlink r:id="rId16" w:history="1">
              <w:r w:rsidR="006C5C9D">
                <w:rPr>
                  <w:rStyle w:val="Hyperlink"/>
                </w:rPr>
                <w:t>https://www.youtube.com/watch?v=xDwkz0sOm18</w:t>
              </w:r>
            </w:hyperlink>
          </w:p>
          <w:p w:rsidR="006C5C9D" w:rsidRDefault="006C5C9D" w:rsidP="006C5C9D">
            <w:pPr>
              <w:pStyle w:val="NoSpacing"/>
            </w:pPr>
          </w:p>
          <w:p w:rsidR="006C5C9D" w:rsidRDefault="004B52D2" w:rsidP="006C5C9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Mankštelė</w:t>
            </w:r>
          </w:p>
          <w:p w:rsidR="004B52D2" w:rsidRDefault="004B52D2" w:rsidP="006C5C9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4B52D2" w:rsidRDefault="008B6A29" w:rsidP="006C5C9D">
            <w:pPr>
              <w:pStyle w:val="NoSpacing"/>
            </w:pPr>
            <w:hyperlink r:id="rId17" w:history="1">
              <w:r w:rsidR="004B52D2">
                <w:rPr>
                  <w:rStyle w:val="Hyperlink"/>
                </w:rPr>
                <w:t>https://www.youtube.com/watch?v=AEAM-Dx7TKI</w:t>
              </w:r>
            </w:hyperlink>
          </w:p>
          <w:p w:rsidR="004B52D2" w:rsidRDefault="004B52D2" w:rsidP="006C5C9D">
            <w:pPr>
              <w:pStyle w:val="NoSpacing"/>
            </w:pPr>
          </w:p>
          <w:p w:rsidR="004B52D2" w:rsidRDefault="004B52D2" w:rsidP="006C5C9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Kakė makė</w:t>
            </w:r>
          </w:p>
          <w:p w:rsidR="004B52D2" w:rsidRDefault="004B52D2" w:rsidP="006C5C9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4B52D2" w:rsidRDefault="008B6A29" w:rsidP="006C5C9D">
            <w:pPr>
              <w:pStyle w:val="NoSpacing"/>
            </w:pPr>
            <w:hyperlink r:id="rId18" w:history="1">
              <w:r w:rsidR="004B52D2">
                <w:rPr>
                  <w:rStyle w:val="Hyperlink"/>
                </w:rPr>
                <w:t>https://www.youtube.com/watch?v=38zT4C4mdIU</w:t>
              </w:r>
            </w:hyperlink>
          </w:p>
          <w:p w:rsidR="004B52D2" w:rsidRDefault="004B52D2" w:rsidP="006C5C9D">
            <w:pPr>
              <w:pStyle w:val="NoSpacing"/>
            </w:pPr>
          </w:p>
          <w:p w:rsidR="00ED6901" w:rsidRDefault="004B52D2" w:rsidP="006C5C9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ED6901">
              <w:rPr>
                <w:rFonts w:ascii="Times New Roman" w:hAnsi="Times New Roman"/>
                <w:sz w:val="24"/>
                <w:szCs w:val="24"/>
              </w:rPr>
              <w:t xml:space="preserve"> Vasaros draugai</w:t>
            </w:r>
          </w:p>
          <w:p w:rsidR="00F4728C" w:rsidRPr="00C652F4" w:rsidRDefault="004B52D2" w:rsidP="00C652F4">
            <w:pPr>
              <w:pStyle w:val="NoSpacing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69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9" w:history="1">
              <w:r w:rsidR="00ED6901">
                <w:rPr>
                  <w:rStyle w:val="Hyperlink"/>
                </w:rPr>
                <w:t>https://www.youtube.com/watch?v=gtnBb6UvOmo</w:t>
              </w:r>
            </w:hyperlink>
          </w:p>
        </w:tc>
      </w:tr>
    </w:tbl>
    <w:p w:rsidR="0051293A" w:rsidRDefault="0051293A" w:rsidP="005C0687">
      <w:bookmarkStart w:id="0" w:name="_GoBack"/>
      <w:bookmarkEnd w:id="0"/>
    </w:p>
    <w:sectPr w:rsidR="0051293A" w:rsidSect="00E55C7D">
      <w:pgSz w:w="12384" w:h="13680" w:code="1"/>
      <w:pgMar w:top="288" w:right="720" w:bottom="720" w:left="432" w:header="432" w:footer="432" w:gutter="0"/>
      <w:paperSrc w:first="261" w:other="26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57C" w:rsidRDefault="00FE557C" w:rsidP="002F1A4E">
      <w:pPr>
        <w:spacing w:after="0" w:line="240" w:lineRule="auto"/>
      </w:pPr>
      <w:r>
        <w:separator/>
      </w:r>
    </w:p>
  </w:endnote>
  <w:endnote w:type="continuationSeparator" w:id="0">
    <w:p w:rsidR="00FE557C" w:rsidRDefault="00FE557C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57C" w:rsidRDefault="00FE557C" w:rsidP="002F1A4E">
      <w:pPr>
        <w:spacing w:after="0" w:line="240" w:lineRule="auto"/>
      </w:pPr>
      <w:r>
        <w:separator/>
      </w:r>
    </w:p>
  </w:footnote>
  <w:footnote w:type="continuationSeparator" w:id="0">
    <w:p w:rsidR="00FE557C" w:rsidRDefault="00FE557C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43D2C"/>
    <w:multiLevelType w:val="hybridMultilevel"/>
    <w:tmpl w:val="2BC8234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87A68"/>
    <w:multiLevelType w:val="hybridMultilevel"/>
    <w:tmpl w:val="4EA0D23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872C81"/>
    <w:multiLevelType w:val="hybridMultilevel"/>
    <w:tmpl w:val="7924E48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04265"/>
    <w:multiLevelType w:val="hybridMultilevel"/>
    <w:tmpl w:val="61440D22"/>
    <w:lvl w:ilvl="0" w:tplc="79D2CCE0">
      <w:start w:val="202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9357733"/>
    <w:multiLevelType w:val="hybridMultilevel"/>
    <w:tmpl w:val="066A8A4E"/>
    <w:lvl w:ilvl="0" w:tplc="4EF0C8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5B226E"/>
    <w:multiLevelType w:val="hybridMultilevel"/>
    <w:tmpl w:val="45A8B1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B2539A"/>
    <w:multiLevelType w:val="multilevel"/>
    <w:tmpl w:val="E4843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B4392"/>
    <w:rsid w:val="00012E55"/>
    <w:rsid w:val="00034C94"/>
    <w:rsid w:val="00037AE7"/>
    <w:rsid w:val="00054900"/>
    <w:rsid w:val="00064D2E"/>
    <w:rsid w:val="0007654C"/>
    <w:rsid w:val="00076EC3"/>
    <w:rsid w:val="0008694B"/>
    <w:rsid w:val="000B4610"/>
    <w:rsid w:val="00100CF2"/>
    <w:rsid w:val="0015763D"/>
    <w:rsid w:val="00174091"/>
    <w:rsid w:val="00193509"/>
    <w:rsid w:val="001B00B5"/>
    <w:rsid w:val="001D3A47"/>
    <w:rsid w:val="001E12CB"/>
    <w:rsid w:val="001F4FED"/>
    <w:rsid w:val="002514BE"/>
    <w:rsid w:val="002603EA"/>
    <w:rsid w:val="002952F2"/>
    <w:rsid w:val="002A194E"/>
    <w:rsid w:val="002C124F"/>
    <w:rsid w:val="002C7D1B"/>
    <w:rsid w:val="002D088D"/>
    <w:rsid w:val="002D5217"/>
    <w:rsid w:val="002E3919"/>
    <w:rsid w:val="002F1A4E"/>
    <w:rsid w:val="003423FC"/>
    <w:rsid w:val="00356CB8"/>
    <w:rsid w:val="0039656C"/>
    <w:rsid w:val="003C19A1"/>
    <w:rsid w:val="003D47E5"/>
    <w:rsid w:val="0040069A"/>
    <w:rsid w:val="00413F95"/>
    <w:rsid w:val="00463425"/>
    <w:rsid w:val="004766FA"/>
    <w:rsid w:val="004867AD"/>
    <w:rsid w:val="004A3FF5"/>
    <w:rsid w:val="004B4392"/>
    <w:rsid w:val="004B52D2"/>
    <w:rsid w:val="004D3B23"/>
    <w:rsid w:val="005009E9"/>
    <w:rsid w:val="00502FC7"/>
    <w:rsid w:val="005101D4"/>
    <w:rsid w:val="0051293A"/>
    <w:rsid w:val="0052675B"/>
    <w:rsid w:val="00543F34"/>
    <w:rsid w:val="005455FC"/>
    <w:rsid w:val="005A3FC7"/>
    <w:rsid w:val="005B40B9"/>
    <w:rsid w:val="005C0687"/>
    <w:rsid w:val="005C5EF5"/>
    <w:rsid w:val="005E2475"/>
    <w:rsid w:val="005E55FC"/>
    <w:rsid w:val="005F4CE5"/>
    <w:rsid w:val="00605053"/>
    <w:rsid w:val="0060691F"/>
    <w:rsid w:val="00622CF6"/>
    <w:rsid w:val="00623C97"/>
    <w:rsid w:val="00637773"/>
    <w:rsid w:val="006C5C9D"/>
    <w:rsid w:val="006E160D"/>
    <w:rsid w:val="006E23E4"/>
    <w:rsid w:val="006E64F6"/>
    <w:rsid w:val="006F3D6E"/>
    <w:rsid w:val="00707182"/>
    <w:rsid w:val="00726556"/>
    <w:rsid w:val="00734171"/>
    <w:rsid w:val="007362CC"/>
    <w:rsid w:val="007503A2"/>
    <w:rsid w:val="00752519"/>
    <w:rsid w:val="00770BA0"/>
    <w:rsid w:val="00806AB7"/>
    <w:rsid w:val="00810F0B"/>
    <w:rsid w:val="00842A6E"/>
    <w:rsid w:val="008554CB"/>
    <w:rsid w:val="00886844"/>
    <w:rsid w:val="008869ED"/>
    <w:rsid w:val="008A7467"/>
    <w:rsid w:val="008B6A29"/>
    <w:rsid w:val="008B6DBA"/>
    <w:rsid w:val="00902E14"/>
    <w:rsid w:val="00933ECD"/>
    <w:rsid w:val="0098328F"/>
    <w:rsid w:val="00994ED7"/>
    <w:rsid w:val="00A433D9"/>
    <w:rsid w:val="00A57E9E"/>
    <w:rsid w:val="00AA5444"/>
    <w:rsid w:val="00AB43F5"/>
    <w:rsid w:val="00AD03C6"/>
    <w:rsid w:val="00AE62E8"/>
    <w:rsid w:val="00AF5DC4"/>
    <w:rsid w:val="00B24F9C"/>
    <w:rsid w:val="00B920CB"/>
    <w:rsid w:val="00BC45E0"/>
    <w:rsid w:val="00BD0A12"/>
    <w:rsid w:val="00BD1FC2"/>
    <w:rsid w:val="00BF674E"/>
    <w:rsid w:val="00C418CC"/>
    <w:rsid w:val="00C420CB"/>
    <w:rsid w:val="00C64094"/>
    <w:rsid w:val="00C652F4"/>
    <w:rsid w:val="00C75F1D"/>
    <w:rsid w:val="00C91271"/>
    <w:rsid w:val="00CB1F76"/>
    <w:rsid w:val="00CD7777"/>
    <w:rsid w:val="00CF5FCD"/>
    <w:rsid w:val="00D338A0"/>
    <w:rsid w:val="00D44AB3"/>
    <w:rsid w:val="00D81CAE"/>
    <w:rsid w:val="00DD080D"/>
    <w:rsid w:val="00DF24F1"/>
    <w:rsid w:val="00E2062E"/>
    <w:rsid w:val="00E2536B"/>
    <w:rsid w:val="00E3568D"/>
    <w:rsid w:val="00E55C7D"/>
    <w:rsid w:val="00EB0EDE"/>
    <w:rsid w:val="00EB31F7"/>
    <w:rsid w:val="00ED6901"/>
    <w:rsid w:val="00EF4FE0"/>
    <w:rsid w:val="00F25E80"/>
    <w:rsid w:val="00F4728C"/>
    <w:rsid w:val="00F84EAC"/>
    <w:rsid w:val="00F9629D"/>
    <w:rsid w:val="00FB3A99"/>
    <w:rsid w:val="00FB4D32"/>
    <w:rsid w:val="00FB7C8A"/>
    <w:rsid w:val="00FC5D44"/>
    <w:rsid w:val="00FD5DE2"/>
    <w:rsid w:val="00FE557C"/>
    <w:rsid w:val="00FE796A"/>
    <w:rsid w:val="00FF1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Spacing">
    <w:name w:val="No Spacing"/>
    <w:uiPriority w:val="1"/>
    <w:qFormat/>
    <w:rsid w:val="001E12CB"/>
    <w:pPr>
      <w:spacing w:after="0" w:line="240" w:lineRule="auto"/>
    </w:pPr>
    <w:rPr>
      <w:rFonts w:ascii="Calibri" w:eastAsia="Calibri" w:hAnsi="Calibri" w:cs="Times New Roman"/>
      <w:lang w:val="lt-LT"/>
    </w:rPr>
  </w:style>
  <w:style w:type="character" w:styleId="Hyperlink">
    <w:name w:val="Hyperlink"/>
    <w:basedOn w:val="DefaultParagraphFont"/>
    <w:uiPriority w:val="99"/>
    <w:unhideWhenUsed/>
    <w:rsid w:val="00E55C7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55C7D"/>
    <w:pPr>
      <w:spacing w:before="346" w:after="346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5C7D"/>
    <w:rPr>
      <w:b/>
      <w:bCs/>
    </w:rPr>
  </w:style>
  <w:style w:type="paragraph" w:styleId="ListParagraph">
    <w:name w:val="List Paragraph"/>
    <w:basedOn w:val="Normal"/>
    <w:uiPriority w:val="34"/>
    <w:qFormat/>
    <w:rsid w:val="00623C9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C5D4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8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62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22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6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94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3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37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62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6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5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00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33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30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1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0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yperlink" Target="https://www.youtube.com/watch?v=38zT4C4mdI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www.youtube.com/watch?v=AEAM-Dx7TK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xDwkz0sOm1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yperlink" Target="https://www.youtube.com/watch?v=gtnBb6UvOm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1477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Windows User</cp:lastModifiedBy>
  <cp:revision>2</cp:revision>
  <dcterms:created xsi:type="dcterms:W3CDTF">2020-06-08T16:11:00Z</dcterms:created>
  <dcterms:modified xsi:type="dcterms:W3CDTF">2020-06-08T16:11:00Z</dcterms:modified>
</cp:coreProperties>
</file>